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spacing w:before="82"/>
        <w:ind w:left="2589" w:right="280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Bank Statement Request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53"/>
      </w:pPr>
      <w:r>
        <w:rPr>
          <w:color w:val="231F20"/>
        </w:rPr>
        <w:t>From,</w:t>
      </w:r>
    </w:p>
    <w:p>
      <w:pPr>
        <w:pStyle w:val="BodyText"/>
        <w:spacing w:line="249" w:lineRule="auto" w:before="15"/>
        <w:ind w:right="8649"/>
      </w:pPr>
      <w:r>
        <w:rPr>
          <w:color w:val="231F20"/>
        </w:rPr>
        <w:t>Rebecca Chambers 813 5982 Sit Ave</w:t>
      </w:r>
    </w:p>
    <w:p>
      <w:pPr>
        <w:pStyle w:val="BodyText"/>
        <w:spacing w:before="2"/>
      </w:pPr>
      <w:r>
        <w:rPr>
          <w:color w:val="231F20"/>
        </w:rPr>
        <w:t>Liberal Vermont 51324</w:t>
      </w:r>
    </w:p>
    <w:p>
      <w:pPr>
        <w:pStyle w:val="BodyText"/>
        <w:spacing w:before="15"/>
      </w:pPr>
      <w:r>
        <w:rPr>
          <w:color w:val="231F20"/>
        </w:rPr>
        <w:t>(455) 430-0989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13-02-2019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5"/>
        <w:ind w:right="8990"/>
      </w:pPr>
      <w:r>
        <w:rPr>
          <w:color w:val="231F20"/>
        </w:rPr>
        <w:t>Sheila Mcintosh 360 4407 Et Rd.</w:t>
      </w:r>
    </w:p>
    <w:p>
      <w:pPr>
        <w:pStyle w:val="BodyText"/>
        <w:tabs>
          <w:tab w:pos="3370" w:val="left" w:leader="none"/>
        </w:tabs>
        <w:spacing w:line="501" w:lineRule="auto" w:before="3"/>
        <w:ind w:right="7612"/>
      </w:pPr>
      <w:r>
        <w:rPr>
          <w:color w:val="231F20"/>
        </w:rPr>
        <w:t>Santa Monica FL 30309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Subject:</w:t>
      </w:r>
    </w:p>
    <w:p>
      <w:pPr>
        <w:pStyle w:val="BodyText"/>
        <w:spacing w:line="342" w:lineRule="exact"/>
      </w:pPr>
      <w:r>
        <w:rPr>
          <w:color w:val="231F20"/>
        </w:rPr>
        <w:t>Dear Sir,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562"/>
        <w:jc w:val="both"/>
      </w:pPr>
      <w:r>
        <w:rPr>
          <w:color w:val="231F20"/>
        </w:rPr>
        <w:t>I am Matthew </w:t>
      </w:r>
      <w:r>
        <w:rPr>
          <w:color w:val="231F20"/>
          <w:spacing w:val="-5"/>
        </w:rPr>
        <w:t>Gary, </w:t>
      </w:r>
      <w:r>
        <w:rPr>
          <w:color w:val="231F20"/>
        </w:rPr>
        <w:t>who has an account in New Jersey </w:t>
      </w:r>
      <w:r>
        <w:rPr>
          <w:color w:val="231F20"/>
          <w:spacing w:val="-7"/>
        </w:rPr>
        <w:t>West </w:t>
      </w:r>
      <w:r>
        <w:rPr>
          <w:color w:val="231F20"/>
        </w:rPr>
        <w:t>Branch for six years. My account number is 10891089. </w:t>
      </w:r>
      <w:r>
        <w:rPr>
          <w:color w:val="231F20"/>
          <w:spacing w:val="-3"/>
        </w:rPr>
        <w:t>Till </w:t>
      </w:r>
      <w:r>
        <w:rPr>
          <w:color w:val="231F20"/>
        </w:rPr>
        <w:t>last January my passbook was well updated and I do keep an account of all my transactions.</w:t>
      </w:r>
    </w:p>
    <w:p>
      <w:pPr>
        <w:pStyle w:val="BodyText"/>
        <w:spacing w:line="249" w:lineRule="auto" w:before="4"/>
        <w:ind w:right="393"/>
      </w:pPr>
      <w:r>
        <w:rPr>
          <w:color w:val="231F20"/>
        </w:rPr>
        <w:t>But after January, I went for a holiday and missed some of my transactions to update, which I need to take into account for my personal records.</w:t>
      </w:r>
    </w:p>
    <w:p>
      <w:pPr>
        <w:pStyle w:val="BodyText"/>
        <w:spacing w:line="249" w:lineRule="auto" w:before="2"/>
        <w:ind w:right="393"/>
      </w:pPr>
      <w:r>
        <w:rPr>
          <w:color w:val="231F20"/>
        </w:rPr>
        <w:t>Thus I will request you to generate a bank account statement of last months transactions and update my passbook accordingly.</w:t>
      </w:r>
    </w:p>
    <w:p>
      <w:pPr>
        <w:pStyle w:val="BodyText"/>
        <w:spacing w:before="3"/>
      </w:pPr>
      <w:r>
        <w:rPr>
          <w:color w:val="231F20"/>
        </w:rPr>
        <w:t>I am sure it will not trouble you much. I will be waiting for your update.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line="249" w:lineRule="auto" w:before="1"/>
        <w:ind w:right="864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65408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 Sincerely, (Signature) Rebecca Chambers</w:t>
      </w:r>
    </w:p>
    <w:sectPr>
      <w:type w:val="continuous"/>
      <w:pgSz w:w="11910" w:h="16840"/>
      <w:pgMar w:top="1580" w:bottom="280" w:left="52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Statement Request Letter</dc:title>
  <dcterms:created xsi:type="dcterms:W3CDTF">2019-05-31T10:56:19Z</dcterms:created>
  <dcterms:modified xsi:type="dcterms:W3CDTF">2019-05-31T10:56:19Z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